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D1" w:rsidRDefault="005E5126" w:rsidP="005E5126">
      <w:pPr>
        <w:jc w:val="center"/>
      </w:pPr>
      <w:r w:rsidRPr="005E5126">
        <w:rPr>
          <w:noProof/>
        </w:rPr>
        <w:drawing>
          <wp:inline distT="0" distB="0" distL="0" distR="0">
            <wp:extent cx="4864100" cy="990600"/>
            <wp:effectExtent l="101600" t="101600" r="88900" b="76200"/>
            <wp:docPr id="5" name="" descr="thecuriousg-selfie-woty-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uriousg-selfie-woty-2013.jpg"/>
                    <pic:cNvPicPr/>
                  </pic:nvPicPr>
                  <pic:blipFill>
                    <a:blip r:embed="rId4"/>
                    <a:stretch>
                      <a:fillRect/>
                    </a:stretch>
                  </pic:blipFill>
                  <pic:spPr>
                    <a:xfrm>
                      <a:off x="0" y="0"/>
                      <a:ext cx="4892012" cy="99628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C23C1" w:rsidRDefault="002C23C1" w:rsidP="005E5126">
      <w:pPr>
        <w:jc w:val="center"/>
      </w:pPr>
    </w:p>
    <w:p w:rsidR="00B72F84" w:rsidRPr="007534B3" w:rsidRDefault="00B72F84">
      <w:pPr>
        <w:rPr>
          <w:sz w:val="22"/>
        </w:rPr>
      </w:pPr>
      <w:r w:rsidRPr="007534B3">
        <w:rPr>
          <w:sz w:val="22"/>
        </w:rPr>
        <w:t>Dear Parent(s) and/or Guardian(s),</w:t>
      </w:r>
      <w:r w:rsidR="001F273A" w:rsidRPr="007534B3">
        <w:rPr>
          <w:sz w:val="22"/>
        </w:rPr>
        <w:tab/>
      </w:r>
      <w:r w:rsidR="001F273A" w:rsidRPr="007534B3">
        <w:rPr>
          <w:sz w:val="22"/>
        </w:rPr>
        <w:tab/>
      </w:r>
      <w:r w:rsidR="001F273A" w:rsidRPr="007534B3">
        <w:rPr>
          <w:sz w:val="22"/>
        </w:rPr>
        <w:tab/>
      </w:r>
      <w:r w:rsidR="001F273A" w:rsidRPr="007534B3">
        <w:rPr>
          <w:sz w:val="22"/>
        </w:rPr>
        <w:tab/>
      </w:r>
      <w:r w:rsidR="001F273A" w:rsidRPr="007534B3">
        <w:rPr>
          <w:sz w:val="22"/>
        </w:rPr>
        <w:tab/>
        <w:t xml:space="preserve">       </w:t>
      </w:r>
      <w:r w:rsidR="009164B4">
        <w:rPr>
          <w:sz w:val="22"/>
        </w:rPr>
        <w:t xml:space="preserve">                  </w:t>
      </w:r>
      <w:r w:rsidR="00D92A4B">
        <w:rPr>
          <w:sz w:val="22"/>
        </w:rPr>
        <w:t>10/01</w:t>
      </w:r>
      <w:r w:rsidR="005E5126">
        <w:rPr>
          <w:sz w:val="22"/>
        </w:rPr>
        <w:t>/14</w:t>
      </w:r>
    </w:p>
    <w:p w:rsidR="00B72F84" w:rsidRPr="007534B3" w:rsidRDefault="00B72F84">
      <w:pPr>
        <w:rPr>
          <w:sz w:val="22"/>
        </w:rPr>
      </w:pPr>
    </w:p>
    <w:p w:rsidR="00B72F84" w:rsidRPr="007534B3" w:rsidRDefault="00B72F84" w:rsidP="002F774A">
      <w:pPr>
        <w:widowControl w:val="0"/>
        <w:autoSpaceDE w:val="0"/>
        <w:autoSpaceDN w:val="0"/>
        <w:adjustRightInd w:val="0"/>
        <w:rPr>
          <w:rFonts w:cs="Times New Roman"/>
          <w:sz w:val="22"/>
          <w:szCs w:val="128"/>
        </w:rPr>
      </w:pPr>
      <w:r w:rsidRPr="007534B3">
        <w:rPr>
          <w:sz w:val="22"/>
        </w:rPr>
        <w:t xml:space="preserve">Your child has </w:t>
      </w:r>
      <w:r w:rsidR="005E5126">
        <w:rPr>
          <w:sz w:val="22"/>
        </w:rPr>
        <w:t>the opportunity</w:t>
      </w:r>
      <w:r w:rsidRPr="007534B3">
        <w:rPr>
          <w:sz w:val="22"/>
        </w:rPr>
        <w:t xml:space="preserve"> to participate in this year’s themed exhibit with the HCPSS in partnership with the Columbia Arts Center.  The t</w:t>
      </w:r>
      <w:r w:rsidR="00F50CD1">
        <w:rPr>
          <w:sz w:val="22"/>
        </w:rPr>
        <w:t>heme this year is “</w:t>
      </w:r>
      <w:r w:rsidR="005E5126">
        <w:rPr>
          <w:sz w:val="22"/>
        </w:rPr>
        <w:t xml:space="preserve">Art of the </w:t>
      </w:r>
      <w:proofErr w:type="spellStart"/>
      <w:r w:rsidR="005E5126">
        <w:rPr>
          <w:sz w:val="22"/>
        </w:rPr>
        <w:t>Selfie</w:t>
      </w:r>
      <w:proofErr w:type="spellEnd"/>
      <w:r w:rsidR="005E5126">
        <w:rPr>
          <w:sz w:val="22"/>
        </w:rPr>
        <w:t>.”</w:t>
      </w:r>
      <w:r w:rsidR="002F774A" w:rsidRPr="007534B3">
        <w:rPr>
          <w:rFonts w:cs="Times New Roman"/>
          <w:sz w:val="22"/>
          <w:szCs w:val="128"/>
        </w:rPr>
        <w:t xml:space="preserve">  </w:t>
      </w:r>
      <w:r w:rsidRPr="007534B3">
        <w:rPr>
          <w:sz w:val="22"/>
        </w:rPr>
        <w:t xml:space="preserve">Participation in this activity is completely voluntary. </w:t>
      </w:r>
      <w:r w:rsidR="005E5126">
        <w:rPr>
          <w:sz w:val="22"/>
        </w:rPr>
        <w:t xml:space="preserve"> </w:t>
      </w:r>
      <w:r w:rsidRPr="007534B3">
        <w:rPr>
          <w:sz w:val="22"/>
        </w:rPr>
        <w:t xml:space="preserve">If your child chooses to participate please consider the following.  </w:t>
      </w:r>
    </w:p>
    <w:p w:rsidR="00B72F84" w:rsidRPr="007534B3" w:rsidRDefault="00B72F84">
      <w:pPr>
        <w:rPr>
          <w:sz w:val="22"/>
        </w:rPr>
      </w:pPr>
    </w:p>
    <w:p w:rsidR="002F774A" w:rsidRPr="007534B3" w:rsidRDefault="00B72F84" w:rsidP="002F774A">
      <w:pPr>
        <w:widowControl w:val="0"/>
        <w:autoSpaceDE w:val="0"/>
        <w:autoSpaceDN w:val="0"/>
        <w:adjustRightInd w:val="0"/>
        <w:rPr>
          <w:rFonts w:cs="Times New Roman"/>
          <w:sz w:val="22"/>
          <w:szCs w:val="72"/>
        </w:rPr>
      </w:pPr>
      <w:r w:rsidRPr="007534B3">
        <w:rPr>
          <w:sz w:val="22"/>
        </w:rPr>
        <w:t xml:space="preserve">The theme is based on </w:t>
      </w:r>
      <w:r w:rsidR="005E5126">
        <w:rPr>
          <w:sz w:val="22"/>
        </w:rPr>
        <w:t xml:space="preserve">something that has become trite in society today.  </w:t>
      </w:r>
      <w:r w:rsidR="002F774A" w:rsidRPr="007534B3">
        <w:rPr>
          <w:rFonts w:cs="Times New Roman"/>
          <w:sz w:val="22"/>
          <w:szCs w:val="72"/>
        </w:rPr>
        <w:t>Student images should document and showcase d</w:t>
      </w:r>
      <w:r w:rsidR="005E5126">
        <w:rPr>
          <w:rFonts w:cs="Times New Roman"/>
          <w:sz w:val="22"/>
          <w:szCs w:val="72"/>
        </w:rPr>
        <w:t>ifferent personal perspectives and originality</w:t>
      </w:r>
      <w:r w:rsidR="002F774A" w:rsidRPr="007534B3">
        <w:rPr>
          <w:rFonts w:cs="Times New Roman"/>
          <w:sz w:val="22"/>
          <w:szCs w:val="72"/>
        </w:rPr>
        <w:t xml:space="preserve">. </w:t>
      </w:r>
      <w:r w:rsidR="005E5126">
        <w:rPr>
          <w:rFonts w:cs="Times New Roman"/>
          <w:sz w:val="22"/>
          <w:szCs w:val="72"/>
        </w:rPr>
        <w:t xml:space="preserve"> </w:t>
      </w:r>
      <w:r w:rsidR="002F774A" w:rsidRPr="007534B3">
        <w:rPr>
          <w:rFonts w:cs="Times New Roman"/>
          <w:sz w:val="22"/>
          <w:szCs w:val="72"/>
        </w:rPr>
        <w:t xml:space="preserve">Extensive conversations </w:t>
      </w:r>
      <w:r w:rsidR="005E5126">
        <w:rPr>
          <w:rFonts w:cs="Times New Roman"/>
          <w:sz w:val="22"/>
          <w:szCs w:val="72"/>
        </w:rPr>
        <w:t>will take</w:t>
      </w:r>
      <w:r w:rsidR="002F774A" w:rsidRPr="007534B3">
        <w:rPr>
          <w:rFonts w:cs="Times New Roman"/>
          <w:sz w:val="22"/>
          <w:szCs w:val="72"/>
        </w:rPr>
        <w:t xml:space="preserve"> place with the children </w:t>
      </w:r>
      <w:r w:rsidR="005E5126">
        <w:rPr>
          <w:rFonts w:cs="Times New Roman"/>
          <w:sz w:val="22"/>
          <w:szCs w:val="72"/>
        </w:rPr>
        <w:t>in the intermediate grades.  However, this is a little more difficult to discuss in the primary grades.  That doesn’t mean that primary students cannot participate.  I</w:t>
      </w:r>
      <w:r w:rsidR="002F774A" w:rsidRPr="007534B3">
        <w:rPr>
          <w:rFonts w:cs="Times New Roman"/>
          <w:sz w:val="22"/>
          <w:szCs w:val="72"/>
        </w:rPr>
        <w:t xml:space="preserve">f you need more guidance, please check the following link, and scroll toward the bottom of that particular page. </w:t>
      </w:r>
      <w:hyperlink r:id="rId5" w:history="1">
        <w:r w:rsidR="002F774A" w:rsidRPr="007534B3">
          <w:rPr>
            <w:rStyle w:val="Hyperlink"/>
            <w:rFonts w:cs="Times New Roman"/>
            <w:sz w:val="22"/>
            <w:szCs w:val="72"/>
          </w:rPr>
          <w:t>http://artatcces.weebly.com/community-exhibitions.html</w:t>
        </w:r>
      </w:hyperlink>
    </w:p>
    <w:p w:rsidR="002F774A" w:rsidRPr="007534B3" w:rsidRDefault="002F774A" w:rsidP="002F774A">
      <w:pPr>
        <w:widowControl w:val="0"/>
        <w:autoSpaceDE w:val="0"/>
        <w:autoSpaceDN w:val="0"/>
        <w:adjustRightInd w:val="0"/>
        <w:rPr>
          <w:rFonts w:cs="Times New Roman"/>
          <w:sz w:val="22"/>
          <w:szCs w:val="72"/>
        </w:rPr>
      </w:pPr>
    </w:p>
    <w:p w:rsidR="002F774A" w:rsidRPr="007534B3" w:rsidRDefault="002F774A" w:rsidP="002F774A">
      <w:pPr>
        <w:widowControl w:val="0"/>
        <w:autoSpaceDE w:val="0"/>
        <w:autoSpaceDN w:val="0"/>
        <w:adjustRightInd w:val="0"/>
        <w:rPr>
          <w:rFonts w:cs="Times New Roman"/>
          <w:sz w:val="22"/>
          <w:szCs w:val="72"/>
        </w:rPr>
      </w:pPr>
      <w:r w:rsidRPr="007534B3">
        <w:rPr>
          <w:rFonts w:cs="Times New Roman"/>
          <w:sz w:val="22"/>
          <w:szCs w:val="72"/>
        </w:rPr>
        <w:t xml:space="preserve">Please bear in mind that all images are to be student generated using technology from the home.  There really can’t be any assistance by an adult beyond that of a technical nature.  This also means that your child will use some sort of camera, camera phone, </w:t>
      </w:r>
      <w:r w:rsidR="006A03D1">
        <w:rPr>
          <w:rFonts w:cs="Times New Roman"/>
          <w:sz w:val="22"/>
          <w:szCs w:val="72"/>
        </w:rPr>
        <w:t xml:space="preserve">table, </w:t>
      </w:r>
      <w:r w:rsidRPr="007534B3">
        <w:rPr>
          <w:rFonts w:cs="Times New Roman"/>
          <w:sz w:val="22"/>
          <w:szCs w:val="72"/>
        </w:rPr>
        <w:t>etc. that is not owned by the HCPSS.  Thus, HCPSS cannot be lib</w:t>
      </w:r>
      <w:r w:rsidR="005E5126">
        <w:rPr>
          <w:rFonts w:cs="Times New Roman"/>
          <w:sz w:val="22"/>
          <w:szCs w:val="72"/>
        </w:rPr>
        <w:t>el in case of damage or loss.  The</w:t>
      </w:r>
      <w:r w:rsidRPr="007534B3">
        <w:rPr>
          <w:rFonts w:cs="Times New Roman"/>
          <w:sz w:val="22"/>
          <w:szCs w:val="72"/>
        </w:rPr>
        <w:t xml:space="preserve"> understanding is that this will not interr</w:t>
      </w:r>
      <w:r w:rsidR="00F50CD1">
        <w:rPr>
          <w:rFonts w:cs="Times New Roman"/>
          <w:sz w:val="22"/>
          <w:szCs w:val="72"/>
        </w:rPr>
        <w:t>upt the flow of instruction during</w:t>
      </w:r>
      <w:r w:rsidR="005E5126">
        <w:rPr>
          <w:rFonts w:cs="Times New Roman"/>
          <w:sz w:val="22"/>
          <w:szCs w:val="72"/>
        </w:rPr>
        <w:t xml:space="preserve"> the student day, so please make sure pictures are taken outside of the school day.  However, students can take pictures before school, on the way to school, outside of the school building,</w:t>
      </w:r>
      <w:r w:rsidRPr="007534B3">
        <w:rPr>
          <w:rFonts w:cs="Times New Roman"/>
          <w:sz w:val="22"/>
          <w:szCs w:val="72"/>
        </w:rPr>
        <w:t xml:space="preserve"> </w:t>
      </w:r>
      <w:r w:rsidR="005E5126">
        <w:rPr>
          <w:rFonts w:cs="Times New Roman"/>
          <w:sz w:val="22"/>
          <w:szCs w:val="72"/>
        </w:rPr>
        <w:t>after school, etc.</w:t>
      </w:r>
    </w:p>
    <w:p w:rsidR="002F774A" w:rsidRPr="007534B3" w:rsidRDefault="002F774A" w:rsidP="002F774A">
      <w:pPr>
        <w:widowControl w:val="0"/>
        <w:autoSpaceDE w:val="0"/>
        <w:autoSpaceDN w:val="0"/>
        <w:adjustRightInd w:val="0"/>
        <w:rPr>
          <w:rFonts w:cs="Times New Roman"/>
          <w:sz w:val="22"/>
          <w:szCs w:val="72"/>
        </w:rPr>
      </w:pPr>
    </w:p>
    <w:p w:rsidR="001F273A" w:rsidRPr="007534B3" w:rsidRDefault="002F774A" w:rsidP="002F774A">
      <w:pPr>
        <w:widowControl w:val="0"/>
        <w:autoSpaceDE w:val="0"/>
        <w:autoSpaceDN w:val="0"/>
        <w:adjustRightInd w:val="0"/>
        <w:rPr>
          <w:rFonts w:cs="Times New Roman"/>
          <w:sz w:val="22"/>
          <w:szCs w:val="72"/>
        </w:rPr>
      </w:pPr>
      <w:r w:rsidRPr="007534B3">
        <w:rPr>
          <w:rFonts w:cs="Times New Roman"/>
          <w:sz w:val="22"/>
          <w:szCs w:val="72"/>
        </w:rPr>
        <w:t xml:space="preserve">If your child chooses to participate, he/she may not be in the final show.  Only a handful of submissions </w:t>
      </w:r>
      <w:r w:rsidR="005E5126">
        <w:rPr>
          <w:rFonts w:cs="Times New Roman"/>
          <w:sz w:val="22"/>
          <w:szCs w:val="72"/>
        </w:rPr>
        <w:t>will be chosen from each school</w:t>
      </w:r>
      <w:r w:rsidR="001F273A" w:rsidRPr="007534B3">
        <w:rPr>
          <w:rFonts w:cs="Times New Roman"/>
          <w:sz w:val="22"/>
          <w:szCs w:val="72"/>
        </w:rPr>
        <w:t xml:space="preserve">.  The images your child takes that day will have to be downloaded and then emailed to </w:t>
      </w:r>
      <w:r w:rsidR="005E5126">
        <w:rPr>
          <w:rFonts w:cs="Times New Roman"/>
          <w:sz w:val="22"/>
          <w:szCs w:val="72"/>
        </w:rPr>
        <w:t>me (</w:t>
      </w:r>
      <w:hyperlink r:id="rId6" w:history="1">
        <w:r w:rsidR="005E5126" w:rsidRPr="005E5126">
          <w:rPr>
            <w:rStyle w:val="Hyperlink"/>
            <w:rFonts w:cs="Times New Roman"/>
            <w:sz w:val="22"/>
            <w:szCs w:val="72"/>
          </w:rPr>
          <w:t>mailto:benjamin_schmitt@hcpss.org</w:t>
        </w:r>
      </w:hyperlink>
      <w:r w:rsidR="005E5126">
        <w:rPr>
          <w:rFonts w:cs="Times New Roman"/>
          <w:sz w:val="22"/>
          <w:szCs w:val="72"/>
        </w:rPr>
        <w:t>)</w:t>
      </w:r>
      <w:r w:rsidR="001F273A" w:rsidRPr="007534B3">
        <w:rPr>
          <w:rFonts w:cs="Times New Roman"/>
          <w:sz w:val="22"/>
          <w:szCs w:val="72"/>
        </w:rPr>
        <w:t xml:space="preserve"> </w:t>
      </w:r>
      <w:r w:rsidR="005E5126">
        <w:rPr>
          <w:rFonts w:cs="Times New Roman"/>
          <w:sz w:val="22"/>
          <w:szCs w:val="72"/>
        </w:rPr>
        <w:t>by</w:t>
      </w:r>
      <w:r w:rsidR="000977C2">
        <w:rPr>
          <w:rFonts w:cs="Times New Roman"/>
          <w:sz w:val="22"/>
          <w:szCs w:val="72"/>
        </w:rPr>
        <w:t xml:space="preserve"> Friday, 11/14</w:t>
      </w:r>
      <w:r w:rsidR="001F273A" w:rsidRPr="007534B3">
        <w:rPr>
          <w:rFonts w:cs="Times New Roman"/>
          <w:sz w:val="22"/>
          <w:szCs w:val="72"/>
        </w:rPr>
        <w:t>.  Prior to emailing them, please check for things like focus, strength of image, etc.  You and your child will be notified if they will be taking part in the county exhibit.  It will take pla</w:t>
      </w:r>
      <w:r w:rsidR="006A03D1">
        <w:rPr>
          <w:rFonts w:cs="Times New Roman"/>
          <w:sz w:val="22"/>
          <w:szCs w:val="72"/>
        </w:rPr>
        <w:t>ce at the Columbia Arts Center, January 7</w:t>
      </w:r>
      <w:r w:rsidR="006A03D1" w:rsidRPr="006A03D1">
        <w:rPr>
          <w:rFonts w:cs="Times New Roman"/>
          <w:sz w:val="22"/>
          <w:szCs w:val="72"/>
          <w:vertAlign w:val="superscript"/>
        </w:rPr>
        <w:t>th</w:t>
      </w:r>
      <w:r w:rsidR="006A03D1">
        <w:rPr>
          <w:rFonts w:cs="Times New Roman"/>
          <w:sz w:val="22"/>
          <w:szCs w:val="72"/>
        </w:rPr>
        <w:t xml:space="preserve"> through February 2</w:t>
      </w:r>
      <w:r w:rsidR="006A03D1" w:rsidRPr="006A03D1">
        <w:rPr>
          <w:rFonts w:cs="Times New Roman"/>
          <w:sz w:val="22"/>
          <w:szCs w:val="72"/>
          <w:vertAlign w:val="superscript"/>
        </w:rPr>
        <w:t>nd</w:t>
      </w:r>
      <w:r w:rsidR="001F273A" w:rsidRPr="007534B3">
        <w:rPr>
          <w:rFonts w:cs="Times New Roman"/>
          <w:sz w:val="22"/>
          <w:szCs w:val="72"/>
        </w:rPr>
        <w:t xml:space="preserve">.  </w:t>
      </w:r>
      <w:r w:rsidR="001F273A" w:rsidRPr="007534B3">
        <w:rPr>
          <w:rFonts w:cs="Times New Roman"/>
          <w:sz w:val="22"/>
          <w:szCs w:val="72"/>
        </w:rPr>
        <w:br/>
      </w:r>
      <w:r w:rsidR="001F273A" w:rsidRPr="007534B3">
        <w:rPr>
          <w:rFonts w:cs="Times New Roman"/>
          <w:sz w:val="22"/>
          <w:szCs w:val="72"/>
        </w:rPr>
        <w:br/>
        <w:t xml:space="preserve">Thank you so much for taking part in this exciting new activity.   </w:t>
      </w:r>
      <w:r w:rsidR="00F50CD1">
        <w:rPr>
          <w:rFonts w:cs="Times New Roman"/>
          <w:sz w:val="22"/>
          <w:szCs w:val="72"/>
        </w:rPr>
        <w:t>Feel free to contact me with any questions.</w:t>
      </w:r>
    </w:p>
    <w:p w:rsidR="006A03D1" w:rsidRDefault="006A03D1" w:rsidP="007534B3">
      <w:pPr>
        <w:widowControl w:val="0"/>
        <w:autoSpaceDE w:val="0"/>
        <w:autoSpaceDN w:val="0"/>
        <w:adjustRightInd w:val="0"/>
        <w:jc w:val="right"/>
        <w:rPr>
          <w:rFonts w:cs="Times New Roman"/>
          <w:sz w:val="22"/>
          <w:szCs w:val="72"/>
        </w:rPr>
      </w:pPr>
    </w:p>
    <w:p w:rsidR="006A03D1" w:rsidRDefault="006A03D1" w:rsidP="007534B3">
      <w:pPr>
        <w:widowControl w:val="0"/>
        <w:autoSpaceDE w:val="0"/>
        <w:autoSpaceDN w:val="0"/>
        <w:adjustRightInd w:val="0"/>
        <w:jc w:val="right"/>
        <w:rPr>
          <w:rFonts w:cs="Times New Roman"/>
          <w:sz w:val="22"/>
          <w:szCs w:val="72"/>
        </w:rPr>
      </w:pPr>
    </w:p>
    <w:p w:rsidR="007534B3" w:rsidRPr="007534B3" w:rsidRDefault="007534B3" w:rsidP="007534B3">
      <w:pPr>
        <w:widowControl w:val="0"/>
        <w:autoSpaceDE w:val="0"/>
        <w:autoSpaceDN w:val="0"/>
        <w:adjustRightInd w:val="0"/>
        <w:jc w:val="right"/>
        <w:rPr>
          <w:rFonts w:cs="Times New Roman"/>
          <w:sz w:val="22"/>
          <w:szCs w:val="72"/>
        </w:rPr>
      </w:pPr>
      <w:r w:rsidRPr="007534B3">
        <w:rPr>
          <w:rFonts w:cs="Times New Roman"/>
          <w:sz w:val="22"/>
          <w:szCs w:val="72"/>
        </w:rPr>
        <w:t>Artfully,</w:t>
      </w:r>
    </w:p>
    <w:p w:rsidR="007534B3" w:rsidRDefault="007534B3" w:rsidP="007534B3">
      <w:pPr>
        <w:widowControl w:val="0"/>
        <w:autoSpaceDE w:val="0"/>
        <w:autoSpaceDN w:val="0"/>
        <w:adjustRightInd w:val="0"/>
        <w:jc w:val="right"/>
        <w:rPr>
          <w:rFonts w:cs="Times New Roman"/>
          <w:sz w:val="22"/>
          <w:szCs w:val="72"/>
        </w:rPr>
      </w:pPr>
      <w:r w:rsidRPr="007534B3">
        <w:rPr>
          <w:rFonts w:cs="Times New Roman"/>
          <w:sz w:val="22"/>
          <w:szCs w:val="72"/>
        </w:rPr>
        <w:t>Benjamin Schmitt</w:t>
      </w:r>
    </w:p>
    <w:p w:rsidR="002C23C1" w:rsidRPr="00F50CD1" w:rsidRDefault="007534B3" w:rsidP="00F50CD1">
      <w:pPr>
        <w:widowControl w:val="0"/>
        <w:autoSpaceDE w:val="0"/>
        <w:autoSpaceDN w:val="0"/>
        <w:adjustRightInd w:val="0"/>
        <w:jc w:val="right"/>
        <w:rPr>
          <w:rFonts w:cs="Times New Roman"/>
          <w:sz w:val="22"/>
          <w:szCs w:val="72"/>
        </w:rPr>
      </w:pPr>
      <w:r>
        <w:rPr>
          <w:rFonts w:cs="Times New Roman"/>
          <w:sz w:val="22"/>
          <w:szCs w:val="72"/>
        </w:rPr>
        <w:t>Art Teacher</w:t>
      </w:r>
    </w:p>
    <w:sectPr w:rsidR="002C23C1" w:rsidRPr="00F50CD1" w:rsidSect="002C23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23C1"/>
    <w:rsid w:val="000977C2"/>
    <w:rsid w:val="001F273A"/>
    <w:rsid w:val="002C23C1"/>
    <w:rsid w:val="002F774A"/>
    <w:rsid w:val="005E5126"/>
    <w:rsid w:val="006A03D1"/>
    <w:rsid w:val="007534B3"/>
    <w:rsid w:val="009164B4"/>
    <w:rsid w:val="00AF6474"/>
    <w:rsid w:val="00B036C4"/>
    <w:rsid w:val="00B72F84"/>
    <w:rsid w:val="00D92A4B"/>
    <w:rsid w:val="00F50CD1"/>
    <w:rsid w:val="00FA3FB9"/>
  </w:rsids>
  <m:mathPr>
    <m:mathFont m:val="Capita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F774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artatcces.weebly.com/community-exhibitions.html" TargetMode="External"/><Relationship Id="rId6" Type="http://schemas.openxmlformats.org/officeDocument/2006/relationships/hyperlink" Target="mailto:benjamin_schmitt@hcps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1984</Characters>
  <Application>Microsoft Macintosh Word</Application>
  <DocSecurity>0</DocSecurity>
  <Lines>16</Lines>
  <Paragraphs>3</Paragraphs>
  <ScaleCrop>false</ScaleCrop>
  <Company>HCPSS</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3</cp:revision>
  <cp:lastPrinted>2013-10-28T18:26:00Z</cp:lastPrinted>
  <dcterms:created xsi:type="dcterms:W3CDTF">2014-10-02T14:23:00Z</dcterms:created>
  <dcterms:modified xsi:type="dcterms:W3CDTF">2014-11-07T00:59:00Z</dcterms:modified>
</cp:coreProperties>
</file>